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C2B8" w14:textId="1299C60D" w:rsidR="00F5714F" w:rsidRPr="00E514F8" w:rsidRDefault="00F5714F" w:rsidP="00F5714F">
      <w:pPr>
        <w:autoSpaceDE w:val="0"/>
        <w:autoSpaceDN w:val="0"/>
        <w:adjustRightInd w:val="0"/>
        <w:spacing w:before="120" w:after="120" w:line="240" w:lineRule="auto"/>
        <w:ind w:firstLine="850"/>
        <w:jc w:val="right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514F8">
        <w:rPr>
          <w:rFonts w:ascii="Verdana" w:eastAsia="Times New Roman" w:hAnsi="Verdana" w:cs="Times New Roman"/>
          <w:sz w:val="24"/>
          <w:szCs w:val="24"/>
          <w:lang w:eastAsia="pl-PL"/>
        </w:rPr>
        <w:t>………………………………….</w:t>
      </w:r>
    </w:p>
    <w:p w14:paraId="6FDA0B52" w14:textId="77777777" w:rsidR="00F5714F" w:rsidRPr="00E514F8" w:rsidRDefault="00F5714F" w:rsidP="00F5714F">
      <w:pPr>
        <w:autoSpaceDE w:val="0"/>
        <w:autoSpaceDN w:val="0"/>
        <w:adjustRightInd w:val="0"/>
        <w:spacing w:before="120" w:after="120" w:line="240" w:lineRule="auto"/>
        <w:ind w:firstLine="850"/>
        <w:jc w:val="right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514F8">
        <w:rPr>
          <w:rFonts w:ascii="Verdana" w:eastAsia="Times New Roman" w:hAnsi="Verdana" w:cs="Times New Roman"/>
          <w:sz w:val="24"/>
          <w:szCs w:val="24"/>
          <w:lang w:eastAsia="pl-PL"/>
        </w:rPr>
        <w:t>miejscowość, data</w:t>
      </w:r>
    </w:p>
    <w:p w14:paraId="1AF13A02" w14:textId="604C0DD3" w:rsidR="00F5714F" w:rsidRDefault="00F5714F" w:rsidP="00F5714F">
      <w:pPr>
        <w:autoSpaceDE w:val="0"/>
        <w:autoSpaceDN w:val="0"/>
        <w:adjustRightInd w:val="0"/>
        <w:spacing w:before="300"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</w:pPr>
      <w:r w:rsidRPr="00620F26"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 xml:space="preserve">Formularz uwag w ramach konsultacji społecznych </w:t>
      </w:r>
      <w:r w:rsidR="00620F26"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>projektu Gminnego Programu Rewitalizacji</w:t>
      </w:r>
      <w:r w:rsidR="001172EB"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 xml:space="preserve"> dla</w:t>
      </w:r>
      <w:r w:rsidR="00620F26"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 xml:space="preserve"> gminy Trzcianka na lata 2024 </w:t>
      </w:r>
      <w:r w:rsidR="00E514F8"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>–</w:t>
      </w:r>
      <w:r w:rsidR="00620F26"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 xml:space="preserve"> 2030</w:t>
      </w:r>
    </w:p>
    <w:p w14:paraId="5EDED312" w14:textId="77777777" w:rsidR="00E514F8" w:rsidRDefault="00E514F8" w:rsidP="00F5714F">
      <w:pPr>
        <w:autoSpaceDE w:val="0"/>
        <w:autoSpaceDN w:val="0"/>
        <w:adjustRightInd w:val="0"/>
        <w:spacing w:before="300"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6165"/>
      </w:tblGrid>
      <w:tr w:rsidR="00F5714F" w:rsidRPr="00620F26" w14:paraId="49EBD9E6" w14:textId="77777777" w:rsidTr="00E514F8">
        <w:tc>
          <w:tcPr>
            <w:tcW w:w="3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B23E3" w14:textId="77777777" w:rsidR="00F5714F" w:rsidRPr="00620F26" w:rsidRDefault="00F5714F" w:rsidP="00F5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pl-PL"/>
              </w:rPr>
            </w:pPr>
            <w:r w:rsidRPr="00620F26">
              <w:rPr>
                <w:rFonts w:ascii="Verdana" w:eastAsia="Times New Roman" w:hAnsi="Verdana" w:cs="Times New Roman"/>
                <w:sz w:val="28"/>
                <w:szCs w:val="28"/>
                <w:lang w:eastAsia="pl-PL"/>
              </w:rPr>
              <w:t>Imię i nazwisko / Nazwa podmiotu zgłaszającego uwagę</w:t>
            </w:r>
          </w:p>
        </w:tc>
        <w:tc>
          <w:tcPr>
            <w:tcW w:w="6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C880A" w14:textId="77777777" w:rsidR="00F5714F" w:rsidRPr="00620F26" w:rsidRDefault="00F5714F" w:rsidP="00F5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pl-PL"/>
              </w:rPr>
            </w:pPr>
          </w:p>
        </w:tc>
      </w:tr>
      <w:tr w:rsidR="00F5714F" w:rsidRPr="00620F26" w14:paraId="4CD7AD24" w14:textId="77777777" w:rsidTr="00E514F8">
        <w:tc>
          <w:tcPr>
            <w:tcW w:w="3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2677" w14:textId="00BBEDD4" w:rsidR="00F5714F" w:rsidRPr="00620F26" w:rsidRDefault="00F5714F" w:rsidP="00F5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pl-PL"/>
              </w:rPr>
            </w:pPr>
            <w:r w:rsidRPr="00620F26">
              <w:rPr>
                <w:rFonts w:ascii="Verdana" w:eastAsia="Times New Roman" w:hAnsi="Verdana" w:cs="Times New Roman"/>
                <w:sz w:val="28"/>
                <w:szCs w:val="28"/>
                <w:lang w:eastAsia="pl-PL"/>
              </w:rPr>
              <w:t>E-mail, telefon</w:t>
            </w:r>
            <w:r w:rsidR="0013369B">
              <w:rPr>
                <w:rStyle w:val="Odwoanieprzypisudolnego"/>
                <w:rFonts w:ascii="Verdana" w:eastAsia="Times New Roman" w:hAnsi="Verdana" w:cs="Times New Roman"/>
                <w:sz w:val="28"/>
                <w:szCs w:val="28"/>
                <w:lang w:eastAsia="pl-PL"/>
              </w:rPr>
              <w:footnoteReference w:id="1"/>
            </w:r>
            <w:r w:rsidRPr="00620F26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6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7A23D" w14:textId="77777777" w:rsidR="00F5714F" w:rsidRPr="00620F26" w:rsidRDefault="00F5714F" w:rsidP="00F5714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pl-PL"/>
              </w:rPr>
            </w:pPr>
          </w:p>
        </w:tc>
      </w:tr>
    </w:tbl>
    <w:p w14:paraId="7A129723" w14:textId="77777777" w:rsidR="00620F26" w:rsidRDefault="00620F26" w:rsidP="00F5714F">
      <w:pPr>
        <w:autoSpaceDE w:val="0"/>
        <w:autoSpaceDN w:val="0"/>
        <w:adjustRightInd w:val="0"/>
        <w:spacing w:before="120" w:after="120" w:line="240" w:lineRule="auto"/>
        <w:ind w:firstLine="850"/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</w:pPr>
    </w:p>
    <w:p w14:paraId="091A13A6" w14:textId="4642570E" w:rsidR="00F5714F" w:rsidRPr="00620F26" w:rsidRDefault="00F5714F" w:rsidP="00F5714F">
      <w:pPr>
        <w:autoSpaceDE w:val="0"/>
        <w:autoSpaceDN w:val="0"/>
        <w:adjustRightInd w:val="0"/>
        <w:spacing w:before="120" w:after="120" w:line="240" w:lineRule="auto"/>
        <w:ind w:firstLine="850"/>
        <w:rPr>
          <w:rFonts w:ascii="Verdana" w:eastAsia="Times New Roman" w:hAnsi="Verdana" w:cs="Times New Roman"/>
          <w:color w:val="000000"/>
          <w:sz w:val="28"/>
          <w:szCs w:val="28"/>
          <w:lang w:eastAsia="pl-PL"/>
        </w:rPr>
      </w:pPr>
      <w:r w:rsidRPr="00620F26">
        <w:rPr>
          <w:rFonts w:ascii="Verdana" w:eastAsia="Times New Roman" w:hAnsi="Verdana" w:cs="Times New Roman"/>
          <w:b/>
          <w:bCs/>
          <w:sz w:val="28"/>
          <w:szCs w:val="28"/>
          <w:lang w:eastAsia="pl-PL"/>
        </w:rPr>
        <w:t xml:space="preserve">Uwagi i propozycje zmian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075"/>
        <w:gridCol w:w="3075"/>
      </w:tblGrid>
      <w:tr w:rsidR="00F5714F" w:rsidRPr="00620F26" w14:paraId="0F516E86" w14:textId="77777777">
        <w:tc>
          <w:tcPr>
            <w:tcW w:w="3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08B6A" w14:textId="77777777" w:rsidR="00F5714F" w:rsidRPr="00620F26" w:rsidRDefault="00F5714F" w:rsidP="00F5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pl-PL"/>
              </w:rPr>
            </w:pPr>
            <w:r w:rsidRPr="00620F26">
              <w:rPr>
                <w:rFonts w:ascii="Verdana" w:eastAsia="Times New Roman" w:hAnsi="Verdana" w:cs="Times New Roman"/>
                <w:sz w:val="28"/>
                <w:szCs w:val="28"/>
                <w:lang w:eastAsia="pl-PL"/>
              </w:rPr>
              <w:t>Treść uwagi</w:t>
            </w:r>
          </w:p>
        </w:tc>
        <w:tc>
          <w:tcPr>
            <w:tcW w:w="3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3F9F" w14:textId="77777777" w:rsidR="00F5714F" w:rsidRPr="00620F26" w:rsidRDefault="00F5714F" w:rsidP="00F5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pl-PL"/>
              </w:rPr>
            </w:pPr>
            <w:r w:rsidRPr="00620F26">
              <w:rPr>
                <w:rFonts w:ascii="Verdana" w:eastAsia="Times New Roman" w:hAnsi="Verdana" w:cs="Times New Roman"/>
                <w:sz w:val="28"/>
                <w:szCs w:val="28"/>
                <w:lang w:eastAsia="pl-PL"/>
              </w:rPr>
              <w:t>Uzasadnienie uwagi</w:t>
            </w:r>
          </w:p>
        </w:tc>
        <w:tc>
          <w:tcPr>
            <w:tcW w:w="3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26FA1" w14:textId="77777777" w:rsidR="00F5714F" w:rsidRPr="00620F26" w:rsidRDefault="00F5714F" w:rsidP="00F5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pl-PL"/>
              </w:rPr>
            </w:pPr>
            <w:r w:rsidRPr="00620F26">
              <w:rPr>
                <w:rFonts w:ascii="Verdana" w:eastAsia="Times New Roman" w:hAnsi="Verdana" w:cs="Times New Roman"/>
                <w:sz w:val="28"/>
                <w:szCs w:val="28"/>
                <w:lang w:eastAsia="pl-PL"/>
              </w:rPr>
              <w:t>Propozycja zmiany</w:t>
            </w:r>
          </w:p>
        </w:tc>
      </w:tr>
      <w:tr w:rsidR="00F5714F" w:rsidRPr="00620F26" w14:paraId="6C780352" w14:textId="77777777">
        <w:tc>
          <w:tcPr>
            <w:tcW w:w="3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9C7E5" w14:textId="77777777" w:rsidR="00F5714F" w:rsidRPr="00620F26" w:rsidRDefault="00F5714F" w:rsidP="00F5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pl-PL"/>
              </w:rPr>
            </w:pPr>
          </w:p>
          <w:p w14:paraId="5A98D577" w14:textId="77777777" w:rsidR="00F5714F" w:rsidRDefault="00F5714F" w:rsidP="00F5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pl-PL"/>
              </w:rPr>
            </w:pPr>
          </w:p>
          <w:p w14:paraId="0C468565" w14:textId="77777777" w:rsidR="00E514F8" w:rsidRPr="00620F26" w:rsidRDefault="00E514F8" w:rsidP="00F5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2812" w14:textId="77777777" w:rsidR="00F5714F" w:rsidRPr="00620F26" w:rsidRDefault="00F5714F" w:rsidP="00F5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ECBF" w14:textId="77777777" w:rsidR="00F5714F" w:rsidRPr="00620F26" w:rsidRDefault="00F5714F" w:rsidP="00F5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F5714F" w:rsidRPr="00620F26" w14:paraId="1D1DC403" w14:textId="77777777">
        <w:tc>
          <w:tcPr>
            <w:tcW w:w="3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59DF" w14:textId="77777777" w:rsidR="00F5714F" w:rsidRPr="00620F26" w:rsidRDefault="00F5714F" w:rsidP="00F5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pl-PL"/>
              </w:rPr>
            </w:pPr>
          </w:p>
          <w:p w14:paraId="672FC009" w14:textId="77777777" w:rsidR="00F5714F" w:rsidRDefault="00F5714F" w:rsidP="00F5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pl-PL"/>
              </w:rPr>
            </w:pPr>
          </w:p>
          <w:p w14:paraId="3498AE3B" w14:textId="77777777" w:rsidR="00E514F8" w:rsidRPr="00620F26" w:rsidRDefault="00E514F8" w:rsidP="00F5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0EEB0" w14:textId="77777777" w:rsidR="00F5714F" w:rsidRPr="00620F26" w:rsidRDefault="00F5714F" w:rsidP="00F5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CD4D" w14:textId="77777777" w:rsidR="00F5714F" w:rsidRPr="00620F26" w:rsidRDefault="00F5714F" w:rsidP="00F5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F5714F" w:rsidRPr="00620F26" w14:paraId="7DD5CDC8" w14:textId="77777777">
        <w:tc>
          <w:tcPr>
            <w:tcW w:w="3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5740C" w14:textId="77777777" w:rsidR="00F5714F" w:rsidRDefault="00F5714F" w:rsidP="00F5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pl-PL"/>
              </w:rPr>
            </w:pPr>
          </w:p>
          <w:p w14:paraId="115C7B96" w14:textId="77777777" w:rsidR="00E514F8" w:rsidRPr="00620F26" w:rsidRDefault="00E514F8" w:rsidP="00F5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pl-PL"/>
              </w:rPr>
            </w:pPr>
          </w:p>
          <w:p w14:paraId="7871A960" w14:textId="77777777" w:rsidR="00F5714F" w:rsidRPr="00620F26" w:rsidRDefault="00F5714F" w:rsidP="00F5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D0D8" w14:textId="77777777" w:rsidR="00F5714F" w:rsidRPr="00620F26" w:rsidRDefault="00F5714F" w:rsidP="00F5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7C9CF" w14:textId="77777777" w:rsidR="00F5714F" w:rsidRPr="00620F26" w:rsidRDefault="00F5714F" w:rsidP="00F5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</w:tbl>
    <w:p w14:paraId="0E446BB8" w14:textId="77777777" w:rsidR="00F5714F" w:rsidRPr="00620F26" w:rsidRDefault="00F5714F" w:rsidP="00F5714F">
      <w:pPr>
        <w:autoSpaceDE w:val="0"/>
        <w:autoSpaceDN w:val="0"/>
        <w:adjustRightInd w:val="0"/>
        <w:spacing w:before="120" w:after="120" w:line="240" w:lineRule="auto"/>
        <w:ind w:firstLine="850"/>
        <w:jc w:val="right"/>
        <w:rPr>
          <w:rFonts w:ascii="Verdana" w:eastAsia="Times New Roman" w:hAnsi="Verdana" w:cs="Times New Roman"/>
          <w:color w:val="000000"/>
          <w:sz w:val="28"/>
          <w:szCs w:val="28"/>
          <w:lang w:eastAsia="pl-PL"/>
        </w:rPr>
      </w:pPr>
    </w:p>
    <w:p w14:paraId="71E52145" w14:textId="75E0CE31" w:rsidR="00F5714F" w:rsidRPr="00E514F8" w:rsidRDefault="00F5714F" w:rsidP="00F5714F">
      <w:pPr>
        <w:autoSpaceDE w:val="0"/>
        <w:autoSpaceDN w:val="0"/>
        <w:adjustRightInd w:val="0"/>
        <w:spacing w:before="120" w:after="120" w:line="240" w:lineRule="auto"/>
        <w:ind w:firstLine="850"/>
        <w:jc w:val="right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E514F8">
        <w:rPr>
          <w:rFonts w:ascii="Verdana" w:eastAsia="Times New Roman" w:hAnsi="Verdana" w:cs="Times New Roman"/>
          <w:color w:val="000000"/>
          <w:sz w:val="24"/>
          <w:szCs w:val="24"/>
          <w:u w:color="000000"/>
          <w:lang w:eastAsia="pl-PL"/>
        </w:rPr>
        <w:t>……</w:t>
      </w:r>
      <w:r w:rsidR="00620F26" w:rsidRPr="00E514F8">
        <w:rPr>
          <w:rFonts w:ascii="Verdana" w:eastAsia="Times New Roman" w:hAnsi="Verdana" w:cs="Times New Roman"/>
          <w:color w:val="000000"/>
          <w:sz w:val="24"/>
          <w:szCs w:val="24"/>
          <w:u w:color="000000"/>
          <w:lang w:eastAsia="pl-PL"/>
        </w:rPr>
        <w:t>…</w:t>
      </w:r>
      <w:r w:rsidRPr="00E514F8">
        <w:rPr>
          <w:rFonts w:ascii="Verdana" w:eastAsia="Times New Roman" w:hAnsi="Verdana" w:cs="Times New Roman"/>
          <w:color w:val="000000"/>
          <w:sz w:val="24"/>
          <w:szCs w:val="24"/>
          <w:u w:color="000000"/>
          <w:lang w:eastAsia="pl-PL"/>
        </w:rPr>
        <w:t>………</w:t>
      </w:r>
      <w:r w:rsidR="00620F26" w:rsidRPr="00E514F8">
        <w:rPr>
          <w:rFonts w:ascii="Verdana" w:eastAsia="Times New Roman" w:hAnsi="Verdana" w:cs="Times New Roman"/>
          <w:color w:val="000000"/>
          <w:sz w:val="24"/>
          <w:szCs w:val="24"/>
          <w:u w:color="000000"/>
          <w:lang w:eastAsia="pl-PL"/>
        </w:rPr>
        <w:t>…</w:t>
      </w:r>
      <w:r w:rsidRPr="00E514F8">
        <w:rPr>
          <w:rFonts w:ascii="Verdana" w:eastAsia="Times New Roman" w:hAnsi="Verdana" w:cs="Times New Roman"/>
          <w:color w:val="000000"/>
          <w:sz w:val="24"/>
          <w:szCs w:val="24"/>
          <w:u w:color="000000"/>
          <w:lang w:eastAsia="pl-PL"/>
        </w:rPr>
        <w:t>…………………</w:t>
      </w:r>
    </w:p>
    <w:p w14:paraId="7E3A5371" w14:textId="77777777" w:rsidR="00F5714F" w:rsidRPr="00E514F8" w:rsidRDefault="00F5714F" w:rsidP="00F5714F">
      <w:pPr>
        <w:autoSpaceDE w:val="0"/>
        <w:autoSpaceDN w:val="0"/>
        <w:adjustRightInd w:val="0"/>
        <w:spacing w:before="120" w:after="120" w:line="240" w:lineRule="auto"/>
        <w:ind w:firstLine="850"/>
        <w:jc w:val="right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E514F8">
        <w:rPr>
          <w:rFonts w:ascii="Verdana" w:eastAsia="Times New Roman" w:hAnsi="Verdana" w:cs="Times New Roman"/>
          <w:color w:val="000000"/>
          <w:sz w:val="24"/>
          <w:szCs w:val="24"/>
          <w:u w:color="000000"/>
          <w:lang w:eastAsia="pl-PL"/>
        </w:rPr>
        <w:t>podpis</w:t>
      </w:r>
    </w:p>
    <w:p w14:paraId="1EA00E2A" w14:textId="77777777" w:rsidR="00F5714F" w:rsidRPr="00620F26" w:rsidRDefault="00F5714F" w:rsidP="00F5714F">
      <w:pPr>
        <w:autoSpaceDE w:val="0"/>
        <w:autoSpaceDN w:val="0"/>
        <w:adjustRightInd w:val="0"/>
        <w:spacing w:before="120" w:after="120" w:line="240" w:lineRule="auto"/>
        <w:ind w:firstLine="850"/>
        <w:rPr>
          <w:rFonts w:ascii="Verdana" w:eastAsia="Times New Roman" w:hAnsi="Verdana" w:cs="Times New Roman"/>
          <w:color w:val="000000"/>
          <w:sz w:val="28"/>
          <w:szCs w:val="28"/>
          <w:lang w:eastAsia="pl-PL"/>
        </w:rPr>
      </w:pPr>
    </w:p>
    <w:p w14:paraId="7D4C1B53" w14:textId="687976E5" w:rsidR="00F5714F" w:rsidRPr="00E514F8" w:rsidRDefault="00F5714F" w:rsidP="00E514F8">
      <w:pPr>
        <w:autoSpaceDE w:val="0"/>
        <w:autoSpaceDN w:val="0"/>
        <w:adjustRightInd w:val="0"/>
        <w:spacing w:before="120" w:after="12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l-PL"/>
        </w:rPr>
      </w:pPr>
      <w:r w:rsidRPr="00E514F8">
        <w:rPr>
          <w:rFonts w:ascii="Verdana" w:eastAsia="Times New Roman" w:hAnsi="Verdana" w:cs="Times New Roman"/>
          <w:color w:val="000000"/>
          <w:sz w:val="24"/>
          <w:szCs w:val="24"/>
          <w:u w:color="000000"/>
          <w:lang w:eastAsia="pl-PL"/>
        </w:rPr>
        <w:t xml:space="preserve">Uwagi i propozycje niepodpisane imieniem i nazwiskiem oraz złożone po dniu </w:t>
      </w:r>
      <w:r w:rsidR="00620F26" w:rsidRPr="00E514F8">
        <w:rPr>
          <w:rFonts w:ascii="Verdana" w:eastAsia="Times New Roman" w:hAnsi="Verdana" w:cs="Times New Roman"/>
          <w:color w:val="000000"/>
          <w:sz w:val="24"/>
          <w:szCs w:val="24"/>
          <w:u w:color="000000"/>
          <w:lang w:eastAsia="pl-PL"/>
        </w:rPr>
        <w:t>1</w:t>
      </w:r>
      <w:r w:rsidR="007231F7" w:rsidRPr="00E514F8">
        <w:rPr>
          <w:rFonts w:ascii="Verdana" w:eastAsia="Times New Roman" w:hAnsi="Verdana" w:cs="Times New Roman"/>
          <w:color w:val="000000"/>
          <w:sz w:val="24"/>
          <w:szCs w:val="24"/>
          <w:u w:color="000000"/>
          <w:lang w:eastAsia="pl-PL"/>
        </w:rPr>
        <w:t>9</w:t>
      </w:r>
      <w:r w:rsidR="00620F26" w:rsidRPr="00E514F8">
        <w:rPr>
          <w:rFonts w:ascii="Verdana" w:eastAsia="Times New Roman" w:hAnsi="Verdana" w:cs="Times New Roman"/>
          <w:color w:val="000000"/>
          <w:sz w:val="24"/>
          <w:szCs w:val="24"/>
          <w:u w:color="000000"/>
          <w:lang w:eastAsia="pl-PL"/>
        </w:rPr>
        <w:t xml:space="preserve"> czerwca 2024 r</w:t>
      </w:r>
      <w:r w:rsidRPr="00E514F8">
        <w:rPr>
          <w:rFonts w:ascii="Verdana" w:eastAsia="Times New Roman" w:hAnsi="Verdana" w:cs="Times New Roman"/>
          <w:color w:val="000000"/>
          <w:sz w:val="24"/>
          <w:szCs w:val="24"/>
          <w:u w:color="000000"/>
          <w:lang w:eastAsia="pl-PL"/>
        </w:rPr>
        <w:t>., nie będą rozpatrywane.</w:t>
      </w:r>
    </w:p>
    <w:p w14:paraId="5CE7A11B" w14:textId="77777777" w:rsidR="00620F26" w:rsidRDefault="00620F26" w:rsidP="00F5714F">
      <w:pPr>
        <w:autoSpaceDE w:val="0"/>
        <w:autoSpaceDN w:val="0"/>
        <w:adjustRightInd w:val="0"/>
        <w:spacing w:before="120" w:after="120" w:line="240" w:lineRule="auto"/>
        <w:ind w:firstLine="850"/>
        <w:jc w:val="both"/>
        <w:rPr>
          <w:rFonts w:ascii="Verdana" w:eastAsia="Times New Roman" w:hAnsi="Verdana" w:cs="Times New Roman"/>
          <w:color w:val="000000"/>
          <w:sz w:val="18"/>
          <w:szCs w:val="18"/>
          <w:u w:color="000000"/>
          <w:lang w:eastAsia="pl-PL"/>
        </w:rPr>
      </w:pPr>
    </w:p>
    <w:p w14:paraId="6E580702" w14:textId="7D6B5D4E" w:rsidR="00F5714F" w:rsidRPr="00620F26" w:rsidRDefault="00F5714F" w:rsidP="00620F2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620F26">
        <w:rPr>
          <w:rFonts w:ascii="Verdana" w:eastAsia="Times New Roman" w:hAnsi="Verdana" w:cs="Times New Roman"/>
          <w:color w:val="000000"/>
          <w:sz w:val="18"/>
          <w:szCs w:val="18"/>
          <w:u w:color="000000"/>
          <w:lang w:eastAsia="pl-PL"/>
        </w:rPr>
        <w:t xml:space="preserve">Wyrażam zgodę na przetwarzanie moich dobrowolnie podanych danych osobowych zawartych w formularzu uwag w ramach konsultacji społecznych </w:t>
      </w:r>
      <w:r w:rsidR="00620F26" w:rsidRPr="00620F26">
        <w:rPr>
          <w:rFonts w:ascii="Verdana" w:eastAsia="Times New Roman" w:hAnsi="Verdana" w:cs="Times New Roman"/>
          <w:color w:val="000000"/>
          <w:sz w:val="18"/>
          <w:szCs w:val="18"/>
          <w:u w:color="000000"/>
          <w:lang w:eastAsia="pl-PL"/>
        </w:rPr>
        <w:t>projektu Gminnego Programu Rewitalizacji gminy Trzcianka na lata 2024 - 2030</w:t>
      </w:r>
      <w:r w:rsidRPr="00620F26">
        <w:rPr>
          <w:rFonts w:ascii="Verdana" w:eastAsia="Times New Roman" w:hAnsi="Verdana" w:cs="Times New Roman"/>
          <w:color w:val="000000"/>
          <w:sz w:val="18"/>
          <w:szCs w:val="18"/>
          <w:u w:color="000000"/>
          <w:lang w:eastAsia="pl-PL"/>
        </w:rPr>
        <w:t xml:space="preserve"> dla potrzeb niezbędnych do przekazania swoich uwag zgodnie z ustawą z dnia 10 maja 2018 r. o ochronie danych osobowych (Dz.U. 2019 poz. 1781).</w:t>
      </w:r>
    </w:p>
    <w:p w14:paraId="4211D4EF" w14:textId="77777777" w:rsidR="00F5714F" w:rsidRPr="00620F26" w:rsidRDefault="00F5714F" w:rsidP="00F5714F">
      <w:pPr>
        <w:autoSpaceDE w:val="0"/>
        <w:autoSpaceDN w:val="0"/>
        <w:adjustRightInd w:val="0"/>
        <w:spacing w:before="120" w:after="120" w:line="240" w:lineRule="auto"/>
        <w:ind w:firstLine="85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620F26">
        <w:rPr>
          <w:rFonts w:ascii="Verdana" w:eastAsia="Times New Roman" w:hAnsi="Verdana" w:cs="Times New Roman"/>
          <w:color w:val="000000"/>
          <w:sz w:val="18"/>
          <w:szCs w:val="18"/>
          <w:u w:color="000000"/>
          <w:lang w:eastAsia="pl-PL"/>
        </w:rPr>
        <w:br w:type="page"/>
      </w:r>
      <w:r w:rsidRPr="00620F26">
        <w:rPr>
          <w:rFonts w:ascii="Verdana" w:eastAsia="Times New Roman" w:hAnsi="Verdana" w:cs="Times New Roman"/>
          <w:b/>
          <w:bCs/>
          <w:color w:val="000000"/>
          <w:sz w:val="18"/>
          <w:szCs w:val="18"/>
          <w:u w:color="000000"/>
          <w:lang w:eastAsia="pl-PL"/>
        </w:rPr>
        <w:lastRenderedPageBreak/>
        <w:t>OBOWIĄZEK INFORMACYJNY RODO</w:t>
      </w:r>
    </w:p>
    <w:p w14:paraId="41229C62" w14:textId="77777777" w:rsidR="00F5714F" w:rsidRPr="00620F26" w:rsidRDefault="00F5714F" w:rsidP="00F5714F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620F26">
        <w:rPr>
          <w:rFonts w:ascii="Verdana" w:eastAsia="Times New Roman" w:hAnsi="Verdana" w:cs="Times New Roman"/>
          <w:color w:val="000000"/>
          <w:sz w:val="18"/>
          <w:szCs w:val="18"/>
          <w:u w:color="000000"/>
          <w:lang w:eastAsia="pl-PL"/>
        </w:rPr>
        <w:t>Na podstawie art. 13 Rozporządzenia Parlamentu Europejskiego i Rady (UE) 2016/679 z dnia 27 kwietnia 2016 r. w sprawie ochrony osób fizycznych w związku z przetwarzaniem danych osobowych i w sprawie swobodnego przepływu takich danych oraz uchylenia dyrektywy 95/46/WE (ogólnego rozporządzenia o ochronie danych), zwanego dalej RODO informuję, że:</w:t>
      </w:r>
    </w:p>
    <w:p w14:paraId="67D620FC" w14:textId="77777777" w:rsidR="00F5714F" w:rsidRPr="00620F26" w:rsidRDefault="00F5714F" w:rsidP="00620F26">
      <w:pPr>
        <w:keepLines/>
        <w:autoSpaceDE w:val="0"/>
        <w:autoSpaceDN w:val="0"/>
        <w:adjustRightInd w:val="0"/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620F26">
        <w:rPr>
          <w:rFonts w:ascii="Verdana" w:eastAsia="Times New Roman" w:hAnsi="Verdana" w:cs="Times New Roman"/>
          <w:sz w:val="18"/>
          <w:szCs w:val="18"/>
          <w:lang w:eastAsia="pl-PL"/>
        </w:rPr>
        <w:t>1. </w:t>
      </w:r>
      <w:r w:rsidRPr="00620F26">
        <w:rPr>
          <w:rFonts w:ascii="Verdana" w:eastAsia="Times New Roman" w:hAnsi="Verdana" w:cs="Times New Roman"/>
          <w:color w:val="000000"/>
          <w:sz w:val="18"/>
          <w:szCs w:val="18"/>
          <w:u w:color="000000"/>
          <w:lang w:eastAsia="pl-PL"/>
        </w:rPr>
        <w:t>Administratorem Państwa danych osobowych jest: Gmina Trzcianka, ul. Sikorskiego 7, 64-980 Trzcianka, reprezentowana przez Burmistrza Trzcianki.</w:t>
      </w:r>
    </w:p>
    <w:p w14:paraId="1CBC4508" w14:textId="77777777" w:rsidR="00F5714F" w:rsidRPr="00620F26" w:rsidRDefault="00F5714F" w:rsidP="00620F26">
      <w:pPr>
        <w:keepLines/>
        <w:autoSpaceDE w:val="0"/>
        <w:autoSpaceDN w:val="0"/>
        <w:adjustRightInd w:val="0"/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620F26">
        <w:rPr>
          <w:rFonts w:ascii="Verdana" w:eastAsia="Times New Roman" w:hAnsi="Verdana" w:cs="Times New Roman"/>
          <w:sz w:val="18"/>
          <w:szCs w:val="18"/>
          <w:lang w:eastAsia="pl-PL"/>
        </w:rPr>
        <w:t>2. </w:t>
      </w:r>
      <w:r w:rsidRPr="00620F26">
        <w:rPr>
          <w:rFonts w:ascii="Verdana" w:eastAsia="Times New Roman" w:hAnsi="Verdana" w:cs="Times New Roman"/>
          <w:color w:val="000000"/>
          <w:sz w:val="18"/>
          <w:szCs w:val="18"/>
          <w:u w:color="000000"/>
          <w:lang w:eastAsia="pl-PL"/>
        </w:rPr>
        <w:t>W urzędzie powołany został Inspektor Ochrony Danych p. dr Bartosz Mendyk,</w:t>
      </w:r>
      <w:r w:rsidRPr="00620F26">
        <w:rPr>
          <w:rFonts w:ascii="Verdana" w:eastAsia="Times New Roman" w:hAnsi="Verdana" w:cs="Times New Roman"/>
          <w:color w:val="000000"/>
          <w:sz w:val="18"/>
          <w:szCs w:val="18"/>
          <w:u w:color="000000"/>
          <w:lang w:eastAsia="pl-PL"/>
        </w:rPr>
        <w:br/>
        <w:t xml:space="preserve">z którym można kontaktować się za pomocą adresu e-mail: </w:t>
      </w:r>
      <w:hyperlink r:id="rId7" w:history="1">
        <w:r w:rsidRPr="00620F26">
          <w:rPr>
            <w:rFonts w:ascii="Verdana" w:eastAsia="Times New Roman" w:hAnsi="Verdana" w:cs="Times New Roman"/>
            <w:color w:val="0066CC"/>
            <w:sz w:val="18"/>
            <w:szCs w:val="18"/>
            <w:u w:val="single" w:color="000000"/>
            <w:lang w:eastAsia="pl-PL"/>
          </w:rPr>
          <w:t>iod@drmendyk.pl</w:t>
        </w:r>
      </w:hyperlink>
      <w:r w:rsidRPr="00620F2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 </w:t>
      </w:r>
      <w:r w:rsidRPr="00620F26">
        <w:rPr>
          <w:rFonts w:ascii="Verdana" w:eastAsia="Times New Roman" w:hAnsi="Verdana" w:cs="Times New Roman"/>
          <w:color w:val="000000"/>
          <w:sz w:val="18"/>
          <w:szCs w:val="18"/>
          <w:u w:color="000000"/>
          <w:lang w:eastAsia="pl-PL"/>
        </w:rPr>
        <w:t> </w:t>
      </w:r>
    </w:p>
    <w:p w14:paraId="7DB10371" w14:textId="49523B78" w:rsidR="00F5714F" w:rsidRPr="00620F26" w:rsidRDefault="00F5714F" w:rsidP="00620F26">
      <w:pPr>
        <w:keepLines/>
        <w:autoSpaceDE w:val="0"/>
        <w:autoSpaceDN w:val="0"/>
        <w:adjustRightInd w:val="0"/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620F26">
        <w:rPr>
          <w:rFonts w:ascii="Verdana" w:eastAsia="Times New Roman" w:hAnsi="Verdana" w:cs="Times New Roman"/>
          <w:sz w:val="18"/>
          <w:szCs w:val="18"/>
          <w:lang w:eastAsia="pl-PL"/>
        </w:rPr>
        <w:t>3. </w:t>
      </w:r>
      <w:r w:rsidRPr="00620F26">
        <w:rPr>
          <w:rFonts w:ascii="Verdana" w:eastAsia="Times New Roman" w:hAnsi="Verdana" w:cs="Times New Roman"/>
          <w:color w:val="000000"/>
          <w:sz w:val="18"/>
          <w:szCs w:val="18"/>
          <w:u w:color="000000"/>
          <w:lang w:eastAsia="pl-PL"/>
        </w:rPr>
        <w:t xml:space="preserve">Przetwarzanie odbywa się w celu realizacji zadania polegającego na przeprowadzeniu konsultacji społecznych </w:t>
      </w:r>
      <w:r w:rsidR="00620F26" w:rsidRPr="00620F26">
        <w:rPr>
          <w:rFonts w:ascii="Verdana" w:eastAsia="Times New Roman" w:hAnsi="Verdana" w:cs="Times New Roman"/>
          <w:color w:val="000000"/>
          <w:sz w:val="18"/>
          <w:szCs w:val="18"/>
          <w:u w:color="000000"/>
          <w:lang w:eastAsia="pl-PL"/>
        </w:rPr>
        <w:t xml:space="preserve">projektu Gminnego Programu Rewitalizacji </w:t>
      </w:r>
      <w:r w:rsidR="001172EB">
        <w:rPr>
          <w:rFonts w:ascii="Verdana" w:eastAsia="Times New Roman" w:hAnsi="Verdana" w:cs="Times New Roman"/>
          <w:color w:val="000000"/>
          <w:sz w:val="18"/>
          <w:szCs w:val="18"/>
          <w:u w:color="000000"/>
          <w:lang w:eastAsia="pl-PL"/>
        </w:rPr>
        <w:t xml:space="preserve">dla </w:t>
      </w:r>
      <w:r w:rsidR="00620F26" w:rsidRPr="00620F26">
        <w:rPr>
          <w:rFonts w:ascii="Verdana" w:eastAsia="Times New Roman" w:hAnsi="Verdana" w:cs="Times New Roman"/>
          <w:color w:val="000000"/>
          <w:sz w:val="18"/>
          <w:szCs w:val="18"/>
          <w:u w:color="000000"/>
          <w:lang w:eastAsia="pl-PL"/>
        </w:rPr>
        <w:t>gminy Trzcianka na lata 2024 - 2030</w:t>
      </w:r>
      <w:r w:rsidRPr="00620F26">
        <w:rPr>
          <w:rFonts w:ascii="Verdana" w:eastAsia="Times New Roman" w:hAnsi="Verdana" w:cs="Times New Roman"/>
          <w:color w:val="000000"/>
          <w:sz w:val="18"/>
          <w:szCs w:val="18"/>
          <w:u w:color="000000"/>
          <w:lang w:eastAsia="pl-PL"/>
        </w:rPr>
        <w:t>.</w:t>
      </w:r>
    </w:p>
    <w:p w14:paraId="0ADE0775" w14:textId="77777777" w:rsidR="00F5714F" w:rsidRPr="00620F26" w:rsidRDefault="00F5714F" w:rsidP="00620F26">
      <w:pPr>
        <w:keepLines/>
        <w:autoSpaceDE w:val="0"/>
        <w:autoSpaceDN w:val="0"/>
        <w:adjustRightInd w:val="0"/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620F26">
        <w:rPr>
          <w:rFonts w:ascii="Verdana" w:eastAsia="Times New Roman" w:hAnsi="Verdana" w:cs="Times New Roman"/>
          <w:sz w:val="18"/>
          <w:szCs w:val="18"/>
          <w:lang w:eastAsia="pl-PL"/>
        </w:rPr>
        <w:t>4. </w:t>
      </w:r>
      <w:r w:rsidRPr="00620F26">
        <w:rPr>
          <w:rFonts w:ascii="Verdana" w:eastAsia="Times New Roman" w:hAnsi="Verdana" w:cs="Times New Roman"/>
          <w:color w:val="000000"/>
          <w:sz w:val="18"/>
          <w:szCs w:val="18"/>
          <w:u w:color="000000"/>
          <w:lang w:eastAsia="pl-PL"/>
        </w:rPr>
        <w:t>Państwa dane przetwarzane są na podstawie art. 6 ust. 1 lit e RODO (zadanie realizowane w interesie publicznym) w związku z zapisami ustawy z dnia</w:t>
      </w:r>
      <w:r w:rsidRPr="00620F26">
        <w:rPr>
          <w:rFonts w:ascii="Verdana" w:eastAsia="Times New Roman" w:hAnsi="Verdana" w:cs="Times New Roman"/>
          <w:color w:val="000000"/>
          <w:sz w:val="18"/>
          <w:szCs w:val="18"/>
          <w:u w:color="000000"/>
          <w:lang w:eastAsia="pl-PL"/>
        </w:rPr>
        <w:br/>
        <w:t>9 października 2015 r. o rewitalizacji, dotyczących inicjowania i przeprowadzenia procesu wyprowadzania ze stanu kryzysowego obszarów zdegradowanych, prowadzonego w sposób kompleksowy, poprzez zintegrowane działania na rzecz lokalnej społeczności, przestrzeni i gospodarki.</w:t>
      </w:r>
    </w:p>
    <w:p w14:paraId="02D0BB4B" w14:textId="77777777" w:rsidR="00F5714F" w:rsidRPr="00620F26" w:rsidRDefault="00F5714F" w:rsidP="00620F26">
      <w:pPr>
        <w:keepLines/>
        <w:autoSpaceDE w:val="0"/>
        <w:autoSpaceDN w:val="0"/>
        <w:adjustRightInd w:val="0"/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620F26">
        <w:rPr>
          <w:rFonts w:ascii="Verdana" w:eastAsia="Times New Roman" w:hAnsi="Verdana" w:cs="Times New Roman"/>
          <w:sz w:val="18"/>
          <w:szCs w:val="18"/>
          <w:lang w:eastAsia="pl-PL"/>
        </w:rPr>
        <w:t>5. </w:t>
      </w:r>
      <w:r w:rsidRPr="00620F26">
        <w:rPr>
          <w:rFonts w:ascii="Verdana" w:eastAsia="Times New Roman" w:hAnsi="Verdana" w:cs="Times New Roman"/>
          <w:color w:val="000000"/>
          <w:sz w:val="18"/>
          <w:szCs w:val="18"/>
          <w:u w:color="000000"/>
          <w:lang w:eastAsia="pl-PL"/>
        </w:rPr>
        <w:t>Państwa dane osobowe będą przechowywane przez okres niezbędny do realizacji wskazanego powyżej celu przetwarzania, w tym również obowiązku archiwizacyjnego wynikającego z Rozporządzenia Prezesa Rady Ministrów z dnia 18 stycznia 2011 r. w sprawie instrukcji kancelaryjnej, jednolitych rzeczowych wykazów akt oraz instrukcji w sprawie organizacji i zakresu działania archiwów zakładowych.</w:t>
      </w:r>
    </w:p>
    <w:p w14:paraId="1CADF108" w14:textId="77777777" w:rsidR="00F5714F" w:rsidRPr="00620F26" w:rsidRDefault="00F5714F" w:rsidP="00620F26">
      <w:pPr>
        <w:keepLines/>
        <w:autoSpaceDE w:val="0"/>
        <w:autoSpaceDN w:val="0"/>
        <w:adjustRightInd w:val="0"/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620F26">
        <w:rPr>
          <w:rFonts w:ascii="Verdana" w:eastAsia="Times New Roman" w:hAnsi="Verdana" w:cs="Times New Roman"/>
          <w:sz w:val="18"/>
          <w:szCs w:val="18"/>
          <w:lang w:eastAsia="pl-PL"/>
        </w:rPr>
        <w:t>6. </w:t>
      </w:r>
      <w:r w:rsidRPr="00620F26">
        <w:rPr>
          <w:rFonts w:ascii="Verdana" w:eastAsia="Times New Roman" w:hAnsi="Verdana" w:cs="Times New Roman"/>
          <w:color w:val="000000"/>
          <w:sz w:val="18"/>
          <w:szCs w:val="18"/>
          <w:u w:color="000000"/>
          <w:lang w:eastAsia="pl-PL"/>
        </w:rPr>
        <w:t>Posiadają Państwo prawo do dostępu do swoich danych, otrzymania ich kopii, sprostowania swoich danych osobowych, ograniczenia przetwarzania danych osobowych oraz prawo do sprzeciwu wobec przetwarzania.</w:t>
      </w:r>
    </w:p>
    <w:p w14:paraId="58049001" w14:textId="77777777" w:rsidR="00F5714F" w:rsidRPr="00620F26" w:rsidRDefault="00F5714F" w:rsidP="00620F26">
      <w:pPr>
        <w:keepLines/>
        <w:autoSpaceDE w:val="0"/>
        <w:autoSpaceDN w:val="0"/>
        <w:adjustRightInd w:val="0"/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620F26">
        <w:rPr>
          <w:rFonts w:ascii="Verdana" w:eastAsia="Times New Roman" w:hAnsi="Verdana" w:cs="Times New Roman"/>
          <w:sz w:val="18"/>
          <w:szCs w:val="18"/>
          <w:lang w:eastAsia="pl-PL"/>
        </w:rPr>
        <w:t>7. </w:t>
      </w:r>
      <w:r w:rsidRPr="00620F26">
        <w:rPr>
          <w:rFonts w:ascii="Verdana" w:eastAsia="Times New Roman" w:hAnsi="Verdana" w:cs="Times New Roman"/>
          <w:color w:val="000000"/>
          <w:sz w:val="18"/>
          <w:szCs w:val="18"/>
          <w:u w:color="000000"/>
          <w:lang w:eastAsia="pl-PL"/>
        </w:rPr>
        <w:t>Państwa dane osobowe nie będą przekazywane do państwa trzeciego/organizacji międzynarodowej.</w:t>
      </w:r>
    </w:p>
    <w:p w14:paraId="42156DE0" w14:textId="77777777" w:rsidR="00F5714F" w:rsidRPr="00620F26" w:rsidRDefault="00F5714F" w:rsidP="00620F26">
      <w:pPr>
        <w:keepLines/>
        <w:autoSpaceDE w:val="0"/>
        <w:autoSpaceDN w:val="0"/>
        <w:adjustRightInd w:val="0"/>
        <w:spacing w:before="300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620F26">
        <w:rPr>
          <w:rFonts w:ascii="Verdana" w:eastAsia="Times New Roman" w:hAnsi="Verdana" w:cs="Times New Roman"/>
          <w:sz w:val="18"/>
          <w:szCs w:val="18"/>
          <w:lang w:eastAsia="pl-PL"/>
        </w:rPr>
        <w:t>8. </w:t>
      </w:r>
      <w:r w:rsidRPr="00620F26">
        <w:rPr>
          <w:rFonts w:ascii="Verdana" w:eastAsia="Times New Roman" w:hAnsi="Verdana" w:cs="Times New Roman"/>
          <w:color w:val="000000"/>
          <w:sz w:val="18"/>
          <w:szCs w:val="18"/>
          <w:u w:color="000000"/>
          <w:lang w:eastAsia="pl-PL"/>
        </w:rPr>
        <w:t>Przy przetwarzaniu danych osobowych nie będzie używane zautomatyzowane podejmowanie decyzji, ani profilowanie.</w:t>
      </w:r>
    </w:p>
    <w:p w14:paraId="4879D0E2" w14:textId="77777777" w:rsidR="00620F26" w:rsidRDefault="00620F26" w:rsidP="00F5714F">
      <w:pPr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4B24F959" w14:textId="2998080E" w:rsidR="00771EC5" w:rsidRPr="00620F26" w:rsidRDefault="00F5714F" w:rsidP="00F5714F">
      <w:pPr>
        <w:rPr>
          <w:rFonts w:ascii="Verdana" w:hAnsi="Verdana"/>
          <w:sz w:val="16"/>
          <w:szCs w:val="16"/>
        </w:rPr>
      </w:pPr>
      <w:r w:rsidRPr="00620F26">
        <w:rPr>
          <w:rFonts w:ascii="Verdana" w:eastAsia="Times New Roman" w:hAnsi="Verdana" w:cs="Times New Roman"/>
          <w:sz w:val="18"/>
          <w:szCs w:val="18"/>
          <w:lang w:eastAsia="pl-PL"/>
        </w:rPr>
        <w:t>9. </w:t>
      </w:r>
      <w:r w:rsidRPr="00620F26">
        <w:rPr>
          <w:rFonts w:ascii="Verdana" w:eastAsia="Times New Roman" w:hAnsi="Verdana" w:cs="Times New Roman"/>
          <w:color w:val="000000"/>
          <w:sz w:val="18"/>
          <w:szCs w:val="18"/>
          <w:u w:color="000000"/>
          <w:lang w:eastAsia="pl-PL"/>
        </w:rPr>
        <w:t>Posiadacie Państwo prawo wniesienia skargi do Prezesa Urzędu Ochrony Danych Osobowych ul. Stawki 2 00-193 Warszawa, w przypadku, gdy Państwa dane osobowe przetwarzane są niezgodnie z przepisami RODO.</w:t>
      </w:r>
    </w:p>
    <w:sectPr w:rsidR="00771EC5" w:rsidRPr="00620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6B4B0" w14:textId="77777777" w:rsidR="0013369B" w:rsidRDefault="0013369B" w:rsidP="0013369B">
      <w:pPr>
        <w:spacing w:after="0" w:line="240" w:lineRule="auto"/>
      </w:pPr>
      <w:r>
        <w:separator/>
      </w:r>
    </w:p>
  </w:endnote>
  <w:endnote w:type="continuationSeparator" w:id="0">
    <w:p w14:paraId="35E86729" w14:textId="77777777" w:rsidR="0013369B" w:rsidRDefault="0013369B" w:rsidP="0013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1EE78" w14:textId="77777777" w:rsidR="0013369B" w:rsidRDefault="0013369B" w:rsidP="0013369B">
      <w:pPr>
        <w:spacing w:after="0" w:line="240" w:lineRule="auto"/>
      </w:pPr>
      <w:r>
        <w:separator/>
      </w:r>
    </w:p>
  </w:footnote>
  <w:footnote w:type="continuationSeparator" w:id="0">
    <w:p w14:paraId="684B25D3" w14:textId="77777777" w:rsidR="0013369B" w:rsidRDefault="0013369B" w:rsidP="0013369B">
      <w:pPr>
        <w:spacing w:after="0" w:line="240" w:lineRule="auto"/>
      </w:pPr>
      <w:r>
        <w:continuationSeparator/>
      </w:r>
    </w:p>
  </w:footnote>
  <w:footnote w:id="1">
    <w:p w14:paraId="75C76716" w14:textId="77777777" w:rsidR="0013369B" w:rsidRDefault="0013369B" w:rsidP="001336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adres e-</w:t>
      </w:r>
      <w:r>
        <w:rPr>
          <w:rFonts w:ascii="TimesNewRomanPSMT" w:hAnsi="TimesNewRomanPSMT" w:cs="TimesNewRomanPSMT"/>
          <w:sz w:val="20"/>
          <w:szCs w:val="20"/>
        </w:rPr>
        <w:t>mail i nr telefonu zostanie wykorzystany tylko w przypadku konieczności wyjaśnienia ewentualnych</w:t>
      </w:r>
    </w:p>
    <w:p w14:paraId="449F8FEB" w14:textId="7DCAA0A3" w:rsidR="0013369B" w:rsidRDefault="0013369B" w:rsidP="0013369B">
      <w:pPr>
        <w:pStyle w:val="Tekstprzypisudolnego"/>
      </w:pPr>
      <w:r>
        <w:rPr>
          <w:rFonts w:ascii="TimesNewRomanPSMT" w:hAnsi="TimesNewRomanPSMT" w:cs="TimesNewRomanPSMT"/>
        </w:rPr>
        <w:t>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4F"/>
    <w:rsid w:val="000949C8"/>
    <w:rsid w:val="001172EB"/>
    <w:rsid w:val="0013369B"/>
    <w:rsid w:val="003A25B1"/>
    <w:rsid w:val="00620F26"/>
    <w:rsid w:val="007231F7"/>
    <w:rsid w:val="00771EC5"/>
    <w:rsid w:val="00E514F8"/>
    <w:rsid w:val="00F5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DB45"/>
  <w15:chartTrackingRefBased/>
  <w15:docId w15:val="{0DFB67FC-F22F-4140-B17B-F75ACDFA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36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369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3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drmendyk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24429-FEFE-4649-AA39-F18AFD00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Mysior</dc:creator>
  <cp:keywords/>
  <dc:description/>
  <cp:lastModifiedBy>Paulina Baniak</cp:lastModifiedBy>
  <cp:revision>8</cp:revision>
  <dcterms:created xsi:type="dcterms:W3CDTF">2024-05-13T07:45:00Z</dcterms:created>
  <dcterms:modified xsi:type="dcterms:W3CDTF">2024-05-16T13:47:00Z</dcterms:modified>
</cp:coreProperties>
</file>